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3DC9B" w14:textId="67E53054" w:rsidR="005B62E8" w:rsidRDefault="00E45C99">
      <w:r>
        <w:rPr>
          <w:rFonts w:hint="eastAsia"/>
        </w:rPr>
        <w:t>第</w:t>
      </w:r>
      <w:r w:rsidR="00286262">
        <w:rPr>
          <w:rFonts w:hint="eastAsia"/>
        </w:rPr>
        <w:t>５</w:t>
      </w:r>
      <w:r>
        <w:rPr>
          <w:rFonts w:hint="eastAsia"/>
        </w:rPr>
        <w:t>号様式（第</w:t>
      </w:r>
      <w:r w:rsidR="00A04B09">
        <w:rPr>
          <w:rFonts w:hint="eastAsia"/>
        </w:rPr>
        <w:t>１１</w:t>
      </w:r>
      <w:r>
        <w:rPr>
          <w:rFonts w:hint="eastAsia"/>
        </w:rPr>
        <w:t>条関係）</w:t>
      </w:r>
    </w:p>
    <w:p w14:paraId="1A331EA5" w14:textId="77777777" w:rsidR="00E45C99" w:rsidRDefault="00E45C99"/>
    <w:p w14:paraId="362B6ED8" w14:textId="7E9172DB" w:rsidR="00087510" w:rsidRDefault="00087510" w:rsidP="00012DB5">
      <w:pPr>
        <w:ind w:firstLineChars="1300" w:firstLine="2647"/>
      </w:pPr>
      <w:r>
        <w:rPr>
          <w:rFonts w:hint="eastAsia"/>
        </w:rPr>
        <w:t>愛川町</w:t>
      </w:r>
      <w:r w:rsidR="007948F7">
        <w:rPr>
          <w:rFonts w:hint="eastAsia"/>
        </w:rPr>
        <w:t>危険</w:t>
      </w:r>
      <w:r>
        <w:rPr>
          <w:rFonts w:hint="eastAsia"/>
        </w:rPr>
        <w:t>空き家</w:t>
      </w:r>
      <w:r w:rsidR="007948F7">
        <w:rPr>
          <w:rFonts w:hint="eastAsia"/>
        </w:rPr>
        <w:t>等</w:t>
      </w:r>
      <w:r w:rsidR="0012691F">
        <w:rPr>
          <w:rFonts w:hint="eastAsia"/>
        </w:rPr>
        <w:t>解体費</w:t>
      </w:r>
      <w:r>
        <w:rPr>
          <w:rFonts w:hint="eastAsia"/>
        </w:rPr>
        <w:t>補助金</w:t>
      </w:r>
      <w:r w:rsidR="00286262">
        <w:rPr>
          <w:rFonts w:hint="eastAsia"/>
        </w:rPr>
        <w:t>実績報告</w:t>
      </w:r>
      <w:r>
        <w:rPr>
          <w:rFonts w:hint="eastAsia"/>
        </w:rPr>
        <w:t>書</w:t>
      </w:r>
    </w:p>
    <w:p w14:paraId="3B481236" w14:textId="77777777" w:rsidR="00CD65BE" w:rsidRPr="0012691F" w:rsidRDefault="00CD65BE" w:rsidP="00CD65BE">
      <w:bookmarkStart w:id="0" w:name="_GoBack"/>
      <w:bookmarkEnd w:id="0"/>
    </w:p>
    <w:p w14:paraId="56EF6EDE" w14:textId="77777777" w:rsidR="00E45C99" w:rsidRDefault="00E45C99" w:rsidP="00B84EE7">
      <w:pPr>
        <w:ind w:firstLineChars="3600" w:firstLine="7329"/>
      </w:pPr>
      <w:r>
        <w:rPr>
          <w:rFonts w:hint="eastAsia"/>
        </w:rPr>
        <w:t>年　　月　　日</w:t>
      </w:r>
    </w:p>
    <w:p w14:paraId="3A7D1EE7" w14:textId="77777777" w:rsidR="00E45C99" w:rsidRDefault="00E45C99" w:rsidP="00087510">
      <w:pPr>
        <w:ind w:firstLineChars="100" w:firstLine="204"/>
      </w:pP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殿</w:t>
      </w:r>
    </w:p>
    <w:p w14:paraId="6D175F1A" w14:textId="77777777" w:rsidR="00E45C99" w:rsidRDefault="00CD65BE" w:rsidP="00CD65BE">
      <w:r>
        <w:rPr>
          <w:rFonts w:hint="eastAsia"/>
        </w:rPr>
        <w:t xml:space="preserve">　　　　　　　　　　　　　　　　　　　　　　　　　</w:t>
      </w:r>
      <w:r w:rsidR="00087510">
        <w:rPr>
          <w:rFonts w:hint="eastAsia"/>
        </w:rPr>
        <w:t xml:space="preserve">　住　　所</w:t>
      </w:r>
    </w:p>
    <w:p w14:paraId="34A86AD2" w14:textId="7EA4B7C3" w:rsidR="00087510" w:rsidRDefault="00CD65BE" w:rsidP="00286262">
      <w:pPr>
        <w:ind w:firstLineChars="2500" w:firstLine="5090"/>
      </w:pPr>
      <w:r>
        <w:rPr>
          <w:rFonts w:hint="eastAsia"/>
        </w:rPr>
        <w:t xml:space="preserve">　</w:t>
      </w:r>
      <w:r w:rsidR="00087510">
        <w:rPr>
          <w:rFonts w:hint="eastAsia"/>
        </w:rPr>
        <w:t>氏　　名</w:t>
      </w:r>
    </w:p>
    <w:p w14:paraId="3C16D63A" w14:textId="77777777" w:rsidR="00087510" w:rsidRDefault="00087510" w:rsidP="00E45C99">
      <w:r>
        <w:rPr>
          <w:rFonts w:hint="eastAsia"/>
        </w:rPr>
        <w:t xml:space="preserve">　　　　　　　　　　　　　　　　　　　　　　　　　　電話番号</w:t>
      </w:r>
    </w:p>
    <w:p w14:paraId="5325440A" w14:textId="77777777" w:rsidR="00087510" w:rsidRDefault="00087510" w:rsidP="00E45C99"/>
    <w:p w14:paraId="57B00CB9" w14:textId="549C6F3A" w:rsidR="00087510" w:rsidRDefault="00680C68" w:rsidP="00DC7E58">
      <w:pPr>
        <w:spacing w:line="300" w:lineRule="exact"/>
        <w:ind w:firstLineChars="400" w:firstLine="814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</w:t>
      </w:r>
      <w:r w:rsidR="00087510">
        <w:rPr>
          <w:rFonts w:hint="eastAsia"/>
        </w:rPr>
        <w:t>補助金</w:t>
      </w:r>
      <w:r>
        <w:rPr>
          <w:rFonts w:hint="eastAsia"/>
        </w:rPr>
        <w:t>の</w:t>
      </w:r>
      <w:r w:rsidR="00087510">
        <w:rPr>
          <w:rFonts w:hint="eastAsia"/>
        </w:rPr>
        <w:t>交付</w:t>
      </w:r>
      <w:r>
        <w:rPr>
          <w:rFonts w:hint="eastAsia"/>
        </w:rPr>
        <w:t>決定を受けた</w:t>
      </w:r>
      <w:r w:rsidR="007948F7">
        <w:rPr>
          <w:rFonts w:hint="eastAsia"/>
        </w:rPr>
        <w:t>補助対象</w:t>
      </w:r>
      <w:r>
        <w:rPr>
          <w:rFonts w:hint="eastAsia"/>
        </w:rPr>
        <w:t>空き家</w:t>
      </w:r>
      <w:r w:rsidR="00CA5D96">
        <w:rPr>
          <w:rFonts w:hint="eastAsia"/>
        </w:rPr>
        <w:t>の</w:t>
      </w:r>
      <w:r w:rsidR="0012691F">
        <w:rPr>
          <w:rFonts w:hint="eastAsia"/>
        </w:rPr>
        <w:t>解体</w:t>
      </w:r>
      <w:r>
        <w:rPr>
          <w:rFonts w:hint="eastAsia"/>
        </w:rPr>
        <w:t>について、</w:t>
      </w:r>
      <w:r w:rsidR="00CA5D96">
        <w:rPr>
          <w:rFonts w:hint="eastAsia"/>
        </w:rPr>
        <w:t>次のとおり</w:t>
      </w:r>
      <w:r w:rsidR="00560E33">
        <w:rPr>
          <w:rFonts w:hint="eastAsia"/>
        </w:rPr>
        <w:t>完了したので、</w:t>
      </w:r>
      <w:r>
        <w:rPr>
          <w:rFonts w:hint="eastAsia"/>
        </w:rPr>
        <w:t>愛川町</w:t>
      </w:r>
      <w:r w:rsidR="007948F7">
        <w:rPr>
          <w:rFonts w:hint="eastAsia"/>
        </w:rPr>
        <w:t>危険空き家等</w:t>
      </w:r>
      <w:r w:rsidR="0012691F">
        <w:rPr>
          <w:rFonts w:hint="eastAsia"/>
        </w:rPr>
        <w:t>解体費</w:t>
      </w:r>
      <w:r>
        <w:rPr>
          <w:rFonts w:hint="eastAsia"/>
        </w:rPr>
        <w:t>補助金交付要綱第</w:t>
      </w:r>
      <w:r w:rsidR="00A04B09">
        <w:rPr>
          <w:rFonts w:hint="eastAsia"/>
        </w:rPr>
        <w:t>１１</w:t>
      </w:r>
      <w:r>
        <w:rPr>
          <w:rFonts w:hint="eastAsia"/>
        </w:rPr>
        <w:t>条の規定により</w:t>
      </w:r>
      <w:r w:rsidR="00286262">
        <w:rPr>
          <w:rFonts w:hint="eastAsia"/>
        </w:rPr>
        <w:t>関係書類を添えて実績報告</w:t>
      </w:r>
      <w:r>
        <w:rPr>
          <w:rFonts w:hint="eastAsia"/>
        </w:rPr>
        <w:t>します。</w:t>
      </w:r>
    </w:p>
    <w:p w14:paraId="17E4EDED" w14:textId="77777777" w:rsidR="00087510" w:rsidRDefault="00087510" w:rsidP="00CA5D96">
      <w:pPr>
        <w:spacing w:beforeLines="50" w:before="202"/>
      </w:pPr>
      <w:r>
        <w:rPr>
          <w:rFonts w:hint="eastAsia"/>
        </w:rPr>
        <w:t xml:space="preserve">　　　　　　　　　　　　　　　　　　　　記</w:t>
      </w:r>
    </w:p>
    <w:p w14:paraId="448852F9" w14:textId="77777777" w:rsidR="005D1CCB" w:rsidRDefault="005D1CCB" w:rsidP="00CA5D96">
      <w:pPr>
        <w:spacing w:beforeLines="50" w:before="202"/>
      </w:pPr>
      <w:r>
        <w:rPr>
          <w:rFonts w:hint="eastAsia"/>
        </w:rPr>
        <w:t>１　収支</w:t>
      </w:r>
      <w:r w:rsidR="007D4FE0">
        <w:rPr>
          <w:rFonts w:hint="eastAsia"/>
        </w:rPr>
        <w:t>決算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3079"/>
        <w:gridCol w:w="1512"/>
        <w:gridCol w:w="2962"/>
      </w:tblGrid>
      <w:tr w:rsidR="005D1CCB" w14:paraId="0E6CDE1B" w14:textId="77777777" w:rsidTr="005D1CCB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E4F0" w14:textId="07A3AFA4" w:rsidR="005D1CCB" w:rsidRDefault="00DC7E58">
            <w:pPr>
              <w:ind w:firstLineChars="100" w:firstLine="204"/>
            </w:pPr>
            <w:r>
              <w:rPr>
                <w:rFonts w:ascii="ＭＳ 明朝" w:hAnsi="ＭＳ 明朝" w:cs="ＭＳ 明朝" w:hint="eastAsia"/>
              </w:rPr>
              <w:t>収</w:t>
            </w:r>
            <w:r w:rsidR="005D1CCB">
              <w:rPr>
                <w:rFonts w:ascii="ＭＳ 明朝" w:hAnsi="ＭＳ 明朝" w:cs="ＭＳ 明朝"/>
              </w:rPr>
              <w:t xml:space="preserve">　</w:t>
            </w:r>
            <w:r w:rsidR="005D1CCB">
              <w:t xml:space="preserve"> </w:t>
            </w:r>
            <w:r w:rsidR="005D1CCB">
              <w:rPr>
                <w:rFonts w:hint="eastAsia"/>
              </w:rPr>
              <w:t>入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D293CC" w14:textId="77777777" w:rsidR="005D1CCB" w:rsidRDefault="005D1CCB">
            <w:pPr>
              <w:ind w:firstLineChars="400" w:firstLine="814"/>
            </w:pPr>
            <w:r>
              <w:rPr>
                <w:rFonts w:ascii="ＭＳ 明朝" w:eastAsia="ＭＳ 明朝" w:hAnsi="ＭＳ 明朝" w:cs="ＭＳ 明朝" w:hint="eastAsia"/>
              </w:rPr>
              <w:t xml:space="preserve">金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ACF5" w14:textId="26C551F2" w:rsidR="005D1CCB" w:rsidRDefault="00DC7E58">
            <w:pPr>
              <w:ind w:firstLineChars="150" w:firstLine="305"/>
            </w:pPr>
            <w:r>
              <w:rPr>
                <w:rFonts w:hint="eastAsia"/>
              </w:rPr>
              <w:t>支</w:t>
            </w:r>
            <w:r w:rsidR="005D1CCB">
              <w:t xml:space="preserve"> </w:t>
            </w:r>
            <w:r w:rsidR="005D1CCB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D1CCB">
              <w:rPr>
                <w:rFonts w:hint="eastAsia"/>
              </w:rPr>
              <w:t>出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2784" w14:textId="77777777" w:rsidR="005D1CCB" w:rsidRDefault="005D1CCB">
            <w:pPr>
              <w:ind w:firstLineChars="400" w:firstLine="814"/>
            </w:pPr>
            <w:r>
              <w:rPr>
                <w:rFonts w:ascii="ＭＳ 明朝" w:eastAsia="ＭＳ 明朝" w:hAnsi="ＭＳ 明朝" w:cs="ＭＳ 明朝" w:hint="eastAsia"/>
              </w:rPr>
              <w:t xml:space="preserve">金　　　</w:t>
            </w:r>
            <w:r>
              <w:rPr>
                <w:rFonts w:hint="eastAsia"/>
              </w:rPr>
              <w:t>額</w:t>
            </w:r>
          </w:p>
        </w:tc>
      </w:tr>
      <w:tr w:rsidR="005D1CCB" w14:paraId="3172CC8A" w14:textId="77777777" w:rsidTr="005D1CCB">
        <w:trPr>
          <w:trHeight w:val="58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5B8C" w14:textId="77777777" w:rsidR="005D1CCB" w:rsidRDefault="005D1CCB">
            <w:r>
              <w:rPr>
                <w:rFonts w:ascii="ＭＳ 明朝" w:hAnsi="ＭＳ 明朝" w:cs="ＭＳ 明朝"/>
              </w:rPr>
              <w:t>町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補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助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71C401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3267" w14:textId="77777777" w:rsidR="005D1CCB" w:rsidRDefault="005D1CCB">
            <w:pPr>
              <w:ind w:firstLineChars="50" w:firstLine="102"/>
            </w:pPr>
            <w:r>
              <w:rPr>
                <w:rFonts w:ascii="ＭＳ 明朝" w:eastAsia="ＭＳ 明朝" w:hAnsi="ＭＳ 明朝" w:cs="ＭＳ 明朝" w:hint="eastAsia"/>
              </w:rPr>
              <w:t xml:space="preserve">工　事　</w:t>
            </w:r>
            <w:r>
              <w:rPr>
                <w:rFonts w:hint="eastAsia"/>
              </w:rPr>
              <w:t>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8F22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5D1CCB" w14:paraId="31EC2326" w14:textId="77777777" w:rsidTr="005D1CCB">
        <w:trPr>
          <w:trHeight w:val="61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A506" w14:textId="77777777" w:rsidR="005D1CCB" w:rsidRDefault="005D1CCB">
            <w:r>
              <w:rPr>
                <w:rFonts w:ascii="ＭＳ 明朝" w:hAnsi="ＭＳ 明朝" w:cs="ＭＳ 明朝"/>
              </w:rPr>
              <w:t>自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己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負</w:t>
            </w:r>
            <w:r>
              <w:t xml:space="preserve"> </w:t>
            </w:r>
            <w:r>
              <w:rPr>
                <w:rFonts w:hint="eastAsia"/>
              </w:rPr>
              <w:t>担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509752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EADA" w14:textId="77777777" w:rsidR="005D1CCB" w:rsidRDefault="005D1CCB"/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5A4E" w14:textId="77777777" w:rsidR="005D1CCB" w:rsidRDefault="005D1CCB"/>
        </w:tc>
      </w:tr>
      <w:tr w:rsidR="005D1CCB" w14:paraId="6F6B6BE9" w14:textId="77777777" w:rsidTr="005D1CCB">
        <w:trPr>
          <w:trHeight w:val="58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0D4737" w14:textId="77777777" w:rsidR="005D1CCB" w:rsidRDefault="005D1CCB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71DDB9" w14:textId="77777777" w:rsidR="005D1CCB" w:rsidRDefault="005D1CCB">
            <w:r>
              <w:rPr>
                <w:rFonts w:ascii="ＭＳ 明朝" w:hAnsi="ＭＳ 明朝" w:cs="ＭＳ 明朝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53ECC1" w14:textId="77777777" w:rsidR="005D1CCB" w:rsidRDefault="005D1CCB"/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AE8D32" w14:textId="77777777" w:rsidR="005D1CCB" w:rsidRDefault="005D1CCB"/>
        </w:tc>
      </w:tr>
      <w:tr w:rsidR="005D1CCB" w14:paraId="57ACE072" w14:textId="77777777" w:rsidTr="005D1CCB">
        <w:trPr>
          <w:trHeight w:val="600"/>
        </w:trPr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C50E" w14:textId="77777777" w:rsidR="005D1CCB" w:rsidRDefault="005D1CCB">
            <w:r>
              <w:rPr>
                <w:rFonts w:ascii="ＭＳ 明朝" w:hAnsi="ＭＳ 明朝" w:cs="ＭＳ 明朝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EF63DB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A41F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11C1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</w:tbl>
    <w:p w14:paraId="1E2B4C42" w14:textId="77777777" w:rsidR="005D1CCB" w:rsidRDefault="005D1CCB" w:rsidP="005D1CCB"/>
    <w:p w14:paraId="7E194774" w14:textId="77777777" w:rsidR="005D1CCB" w:rsidRDefault="005D1CCB" w:rsidP="005D1CCB">
      <w:r>
        <w:rPr>
          <w:rFonts w:hint="eastAsia"/>
        </w:rPr>
        <w:t>２　事業</w:t>
      </w:r>
      <w:r w:rsidR="007D4FE0">
        <w:rPr>
          <w:rFonts w:hint="eastAsia"/>
        </w:rPr>
        <w:t>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6692"/>
      </w:tblGrid>
      <w:tr w:rsidR="00F22A5B" w14:paraId="172205D1" w14:textId="77777777" w:rsidTr="00F22A5B">
        <w:trPr>
          <w:trHeight w:val="76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707D6" w14:textId="18B3B2D8" w:rsidR="00F22A5B" w:rsidRDefault="007948F7">
            <w:pPr>
              <w:adjustRightInd w:val="0"/>
              <w:snapToGrid w:val="0"/>
            </w:pPr>
            <w:r w:rsidRPr="007948F7">
              <w:rPr>
                <w:rFonts w:ascii="ＭＳ 明朝" w:eastAsia="ＭＳ 明朝" w:hAnsi="ＭＳ 明朝" w:cs="ＭＳ 明朝" w:hint="eastAsia"/>
                <w:w w:val="88"/>
                <w:kern w:val="0"/>
                <w:fitText w:val="2040" w:id="-1539123968"/>
              </w:rPr>
              <w:t>補助対象</w:t>
            </w:r>
            <w:r w:rsidR="00F22A5B" w:rsidRPr="007948F7">
              <w:rPr>
                <w:rFonts w:ascii="ＭＳ 明朝" w:eastAsia="ＭＳ 明朝" w:hAnsi="ＭＳ 明朝" w:cs="ＭＳ 明朝" w:hint="eastAsia"/>
                <w:w w:val="88"/>
                <w:kern w:val="0"/>
                <w:fitText w:val="2040" w:id="-1539123968"/>
              </w:rPr>
              <w:t>空き家の所在</w:t>
            </w:r>
            <w:r w:rsidR="00F22A5B" w:rsidRPr="007948F7">
              <w:rPr>
                <w:rFonts w:ascii="ＭＳ 明朝" w:eastAsia="ＭＳ 明朝" w:hAnsi="ＭＳ 明朝" w:cs="ＭＳ 明朝" w:hint="eastAsia"/>
                <w:spacing w:val="9"/>
                <w:w w:val="88"/>
                <w:kern w:val="0"/>
                <w:fitText w:val="2040" w:id="-1539123968"/>
              </w:rPr>
              <w:t>地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462E0" w14:textId="77777777" w:rsidR="00F22A5B" w:rsidRDefault="00F22A5B">
            <w:r>
              <w:rPr>
                <w:rFonts w:ascii="ＭＳ 明朝" w:eastAsia="ＭＳ 明朝" w:hAnsi="ＭＳ 明朝" w:cs="ＭＳ 明朝" w:hint="eastAsia"/>
              </w:rPr>
              <w:t>愛川</w:t>
            </w:r>
            <w:r>
              <w:rPr>
                <w:rFonts w:hint="eastAsia"/>
              </w:rPr>
              <w:t>町</w:t>
            </w:r>
          </w:p>
        </w:tc>
      </w:tr>
      <w:tr w:rsidR="005D1CCB" w14:paraId="58A1CF4C" w14:textId="77777777" w:rsidTr="00F22A5B">
        <w:trPr>
          <w:trHeight w:val="72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DF9F" w14:textId="77777777" w:rsidR="005D1CCB" w:rsidRDefault="005D1CCB" w:rsidP="00A313B3">
            <w:pPr>
              <w:ind w:firstLineChars="50" w:firstLine="102"/>
            </w:pPr>
            <w:r>
              <w:rPr>
                <w:rFonts w:ascii="ＭＳ 明朝" w:hAnsi="ＭＳ 明朝" w:cs="ＭＳ 明朝"/>
              </w:rPr>
              <w:t>実</w:t>
            </w:r>
            <w:r w:rsidR="007D4FE0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施</w:t>
            </w:r>
            <w:r w:rsidR="007D4FE0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期</w:t>
            </w:r>
            <w:r w:rsidR="007D4FE0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間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8F30" w14:textId="77777777" w:rsidR="005D1CCB" w:rsidRDefault="005D1CCB">
            <w:pPr>
              <w:ind w:firstLineChars="400" w:firstLine="814"/>
            </w:pPr>
            <w:r>
              <w:rPr>
                <w:rFonts w:ascii="ＭＳ 明朝" w:eastAsia="ＭＳ 明朝" w:hAnsi="ＭＳ 明朝" w:cs="ＭＳ 明朝" w:hint="eastAsia"/>
              </w:rPr>
              <w:t xml:space="preserve">年　　月　　日　～　　　　年　　月　　</w:t>
            </w:r>
            <w:r>
              <w:rPr>
                <w:rFonts w:hint="eastAsia"/>
              </w:rPr>
              <w:t>日</w:t>
            </w:r>
          </w:p>
        </w:tc>
      </w:tr>
    </w:tbl>
    <w:p w14:paraId="529A6C8D" w14:textId="77777777" w:rsidR="0012691F" w:rsidRPr="005D1CCB" w:rsidRDefault="0012691F" w:rsidP="00F02235"/>
    <w:p w14:paraId="0943442E" w14:textId="77777777" w:rsidR="00286262" w:rsidRDefault="00A313B3" w:rsidP="00F02235">
      <w:r>
        <w:rPr>
          <w:rFonts w:hint="eastAsia"/>
        </w:rPr>
        <w:t>３　添付書類</w:t>
      </w:r>
    </w:p>
    <w:p w14:paraId="749B3BD9" w14:textId="48BCC474" w:rsidR="00A313B3" w:rsidRDefault="009B0D20" w:rsidP="009B0D20">
      <w:pPr>
        <w:ind w:firstLineChars="100" w:firstLine="204"/>
      </w:pPr>
      <w:r>
        <w:rPr>
          <w:rFonts w:hint="eastAsia"/>
        </w:rPr>
        <w:t>（１）</w:t>
      </w:r>
      <w:r w:rsidR="0012691F">
        <w:rPr>
          <w:rFonts w:hint="eastAsia"/>
        </w:rPr>
        <w:t>解体</w:t>
      </w:r>
      <w:r w:rsidR="007948F7">
        <w:rPr>
          <w:rFonts w:hint="eastAsia"/>
        </w:rPr>
        <w:t>工事の請負契約書の写し</w:t>
      </w:r>
    </w:p>
    <w:p w14:paraId="0253FB4E" w14:textId="6BA2EDE7" w:rsidR="00A313B3" w:rsidRDefault="009B0D20" w:rsidP="009B0D20">
      <w:pPr>
        <w:ind w:firstLineChars="100" w:firstLine="204"/>
      </w:pPr>
      <w:r>
        <w:rPr>
          <w:rFonts w:hint="eastAsia"/>
        </w:rPr>
        <w:t>（２）</w:t>
      </w:r>
      <w:r w:rsidR="007948F7">
        <w:rPr>
          <w:rFonts w:hint="eastAsia"/>
        </w:rPr>
        <w:t>解体工事に係る届出書等の写し</w:t>
      </w:r>
    </w:p>
    <w:p w14:paraId="648D9999" w14:textId="6465DA80" w:rsidR="007948F7" w:rsidRDefault="007948F7" w:rsidP="009B0D20">
      <w:pPr>
        <w:ind w:firstLineChars="100" w:firstLine="204"/>
      </w:pPr>
      <w:r>
        <w:rPr>
          <w:rFonts w:hint="eastAsia"/>
        </w:rPr>
        <w:t>（３）解体工事に係る廃棄物に関する処分証明書等の写し</w:t>
      </w:r>
    </w:p>
    <w:p w14:paraId="327C51DE" w14:textId="368F671A" w:rsidR="007948F7" w:rsidRDefault="007948F7" w:rsidP="009B0D20">
      <w:pPr>
        <w:ind w:firstLineChars="100" w:firstLine="204"/>
      </w:pPr>
      <w:r>
        <w:rPr>
          <w:rFonts w:hint="eastAsia"/>
        </w:rPr>
        <w:t>（４）解体工事の完了写真</w:t>
      </w:r>
    </w:p>
    <w:p w14:paraId="5460C0C4" w14:textId="78A48CD3" w:rsidR="00381C1E" w:rsidRPr="007948F7" w:rsidRDefault="007948F7" w:rsidP="007948F7">
      <w:r>
        <w:rPr>
          <w:rFonts w:hint="eastAsia"/>
        </w:rPr>
        <w:t xml:space="preserve">　（５）解体工事の請求書又は領収書の写し</w:t>
      </w:r>
    </w:p>
    <w:sectPr w:rsidR="00381C1E" w:rsidRPr="007948F7" w:rsidSect="000434E7">
      <w:headerReference w:type="default" r:id="rId6"/>
      <w:pgSz w:w="11906" w:h="16838" w:code="9"/>
      <w:pgMar w:top="1418" w:right="1474" w:bottom="851" w:left="1474" w:header="851" w:footer="992" w:gutter="0"/>
      <w:cols w:space="425"/>
      <w:docGrid w:type="linesAndChars" w:linePitch="404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62451" w14:textId="77777777" w:rsidR="00866010" w:rsidRDefault="00866010" w:rsidP="00866010">
      <w:r>
        <w:separator/>
      </w:r>
    </w:p>
  </w:endnote>
  <w:endnote w:type="continuationSeparator" w:id="0">
    <w:p w14:paraId="6E9A6010" w14:textId="77777777" w:rsidR="00866010" w:rsidRDefault="00866010" w:rsidP="0086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19C0E" w14:textId="77777777" w:rsidR="00866010" w:rsidRDefault="00866010" w:rsidP="00866010">
      <w:r>
        <w:separator/>
      </w:r>
    </w:p>
  </w:footnote>
  <w:footnote w:type="continuationSeparator" w:id="0">
    <w:p w14:paraId="08D3FF19" w14:textId="77777777" w:rsidR="00866010" w:rsidRDefault="00866010" w:rsidP="0086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7C5D3" w14:textId="1D99CA90" w:rsidR="00866010" w:rsidRDefault="00866010" w:rsidP="0086601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2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99"/>
    <w:rsid w:val="00012DB5"/>
    <w:rsid w:val="000434E7"/>
    <w:rsid w:val="00084AFF"/>
    <w:rsid w:val="00087510"/>
    <w:rsid w:val="000C69DD"/>
    <w:rsid w:val="0012691F"/>
    <w:rsid w:val="001A10F9"/>
    <w:rsid w:val="00286262"/>
    <w:rsid w:val="002F2362"/>
    <w:rsid w:val="00381C1E"/>
    <w:rsid w:val="003D77D7"/>
    <w:rsid w:val="00450D49"/>
    <w:rsid w:val="004A73E8"/>
    <w:rsid w:val="004C4D5B"/>
    <w:rsid w:val="00526174"/>
    <w:rsid w:val="00560E33"/>
    <w:rsid w:val="005B4798"/>
    <w:rsid w:val="005B62E8"/>
    <w:rsid w:val="005C0A92"/>
    <w:rsid w:val="005D1CCB"/>
    <w:rsid w:val="00600AAF"/>
    <w:rsid w:val="006070CC"/>
    <w:rsid w:val="00620C57"/>
    <w:rsid w:val="0064107C"/>
    <w:rsid w:val="00643CDA"/>
    <w:rsid w:val="006501CA"/>
    <w:rsid w:val="00680C68"/>
    <w:rsid w:val="007948F7"/>
    <w:rsid w:val="007B633E"/>
    <w:rsid w:val="007D4FE0"/>
    <w:rsid w:val="00807A0E"/>
    <w:rsid w:val="00822153"/>
    <w:rsid w:val="00860CAF"/>
    <w:rsid w:val="00866010"/>
    <w:rsid w:val="00887EF3"/>
    <w:rsid w:val="00972099"/>
    <w:rsid w:val="009B0D20"/>
    <w:rsid w:val="009D5A0F"/>
    <w:rsid w:val="009E128E"/>
    <w:rsid w:val="00A04B09"/>
    <w:rsid w:val="00A10BE9"/>
    <w:rsid w:val="00A313B3"/>
    <w:rsid w:val="00A5367B"/>
    <w:rsid w:val="00A63832"/>
    <w:rsid w:val="00AD69C6"/>
    <w:rsid w:val="00AE2E3E"/>
    <w:rsid w:val="00AE4BB0"/>
    <w:rsid w:val="00B55545"/>
    <w:rsid w:val="00B6186A"/>
    <w:rsid w:val="00B62504"/>
    <w:rsid w:val="00B84EE7"/>
    <w:rsid w:val="00BA124B"/>
    <w:rsid w:val="00BB3DBF"/>
    <w:rsid w:val="00BB5192"/>
    <w:rsid w:val="00BE486C"/>
    <w:rsid w:val="00C975C7"/>
    <w:rsid w:val="00CA5D96"/>
    <w:rsid w:val="00CD65BE"/>
    <w:rsid w:val="00D602C9"/>
    <w:rsid w:val="00D74112"/>
    <w:rsid w:val="00DC7E58"/>
    <w:rsid w:val="00E02093"/>
    <w:rsid w:val="00E06A69"/>
    <w:rsid w:val="00E11617"/>
    <w:rsid w:val="00E2389C"/>
    <w:rsid w:val="00E45C99"/>
    <w:rsid w:val="00E56083"/>
    <w:rsid w:val="00EA2186"/>
    <w:rsid w:val="00EE6812"/>
    <w:rsid w:val="00F02235"/>
    <w:rsid w:val="00F22A5B"/>
    <w:rsid w:val="00F42ACE"/>
    <w:rsid w:val="00F95C07"/>
    <w:rsid w:val="00FD236B"/>
    <w:rsid w:val="00F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E2EFF"/>
  <w15:chartTrackingRefBased/>
  <w15:docId w15:val="{AA1E670C-67FA-44D8-A759-F895C5A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010"/>
  </w:style>
  <w:style w:type="paragraph" w:styleId="a6">
    <w:name w:val="footer"/>
    <w:basedOn w:val="a"/>
    <w:link w:val="a7"/>
    <w:uiPriority w:val="99"/>
    <w:unhideWhenUsed/>
    <w:rsid w:val="00866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森久保　大輔</cp:lastModifiedBy>
  <cp:revision>68</cp:revision>
  <dcterms:created xsi:type="dcterms:W3CDTF">2014-12-17T05:31:00Z</dcterms:created>
  <dcterms:modified xsi:type="dcterms:W3CDTF">2022-06-03T00:58:00Z</dcterms:modified>
</cp:coreProperties>
</file>